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11" w:rsidRDefault="00CB5411" w:rsidP="0058421A">
      <w:pPr>
        <w:pStyle w:val="Corpodetexto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00A308" wp14:editId="477B39A1">
                <wp:simplePos x="0" y="0"/>
                <wp:positionH relativeFrom="page">
                  <wp:posOffset>885825</wp:posOffset>
                </wp:positionH>
                <wp:positionV relativeFrom="paragraph">
                  <wp:posOffset>125730</wp:posOffset>
                </wp:positionV>
                <wp:extent cx="5978525" cy="457200"/>
                <wp:effectExtent l="0" t="0" r="22225" b="19050"/>
                <wp:wrapTopAndBottom/>
                <wp:docPr id="15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572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411" w:rsidRPr="00BC2A2D" w:rsidRDefault="00CB5411" w:rsidP="00CB5411">
                            <w:pPr>
                              <w:spacing w:before="2"/>
                              <w:ind w:left="3654" w:right="366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C2A2D">
                              <w:rPr>
                                <w:b/>
                                <w:w w:val="95"/>
                                <w:sz w:val="28"/>
                                <w:szCs w:val="28"/>
                              </w:rPr>
                              <w:t>Planificação das</w:t>
                            </w:r>
                            <w:r w:rsidR="00BC2A2D">
                              <w:rPr>
                                <w:b/>
                                <w:w w:val="95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BC2A2D">
                              <w:rPr>
                                <w:b/>
                                <w:w w:val="95"/>
                                <w:sz w:val="28"/>
                                <w:szCs w:val="28"/>
                              </w:rPr>
                              <w:t>ulas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0A308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69.75pt;margin-top:9.9pt;width:470.75pt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inset="0,0,0,0">
                  <w:txbxContent>
                    <w:p w:rsidR="00CB5411" w:rsidRPr="00BC2A2D" w:rsidRDefault="00CB5411" w:rsidP="00CB5411">
                      <w:pPr>
                        <w:spacing w:before="2"/>
                        <w:ind w:left="3654" w:right="366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BC2A2D">
                        <w:rPr>
                          <w:b/>
                          <w:w w:val="95"/>
                          <w:sz w:val="28"/>
                          <w:szCs w:val="28"/>
                        </w:rPr>
                        <w:t>Planificação das</w:t>
                      </w:r>
                      <w:r w:rsidR="00BC2A2D">
                        <w:rPr>
                          <w:b/>
                          <w:w w:val="95"/>
                          <w:sz w:val="28"/>
                          <w:szCs w:val="28"/>
                        </w:rPr>
                        <w:t xml:space="preserve"> A</w:t>
                      </w:r>
                      <w:r w:rsidRPr="00BC2A2D">
                        <w:rPr>
                          <w:b/>
                          <w:w w:val="95"/>
                          <w:sz w:val="28"/>
                          <w:szCs w:val="28"/>
                        </w:rPr>
                        <w:t>ulas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421A" w:rsidRDefault="0058421A" w:rsidP="0058421A">
      <w:pPr>
        <w:pStyle w:val="Corpodetexto"/>
        <w:spacing w:before="2"/>
        <w:rPr>
          <w:b/>
          <w:sz w:val="14"/>
        </w:rPr>
      </w:pPr>
    </w:p>
    <w:p w:rsidR="00CB5411" w:rsidRDefault="00CB5411" w:rsidP="00CB5411">
      <w:pPr>
        <w:spacing w:before="62" w:line="252" w:lineRule="auto"/>
        <w:ind w:left="-284" w:right="-568"/>
        <w:rPr>
          <w:w w:val="95"/>
          <w:sz w:val="20"/>
        </w:rPr>
      </w:pPr>
      <w:r>
        <w:rPr>
          <w:w w:val="95"/>
          <w:sz w:val="20"/>
        </w:rPr>
        <w:t>Numa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escola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inclusiva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é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essencial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planificar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aulas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acordo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com</w:t>
      </w:r>
      <w:r>
        <w:rPr>
          <w:spacing w:val="-3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as</w:t>
      </w:r>
      <w:r>
        <w:rPr>
          <w:spacing w:val="-37"/>
          <w:w w:val="95"/>
          <w:sz w:val="20"/>
        </w:rPr>
        <w:t xml:space="preserve">  c</w:t>
      </w:r>
      <w:r>
        <w:rPr>
          <w:w w:val="95"/>
          <w:sz w:val="20"/>
        </w:rPr>
        <w:t>aracterísticas</w:t>
      </w:r>
      <w:proofErr w:type="gramEnd"/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alunos.</w:t>
      </w:r>
    </w:p>
    <w:p w:rsidR="00CB5411" w:rsidRDefault="00CB5411" w:rsidP="00CB5411">
      <w:pPr>
        <w:spacing w:before="62" w:line="252" w:lineRule="auto"/>
        <w:ind w:left="-284" w:right="-568"/>
        <w:rPr>
          <w:sz w:val="20"/>
        </w:rPr>
      </w:pP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organizar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plano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aulas</w:t>
      </w:r>
      <w:r>
        <w:rPr>
          <w:spacing w:val="-13"/>
          <w:sz w:val="20"/>
        </w:rPr>
        <w:t xml:space="preserve"> </w:t>
      </w:r>
      <w:r>
        <w:rPr>
          <w:sz w:val="20"/>
        </w:rPr>
        <w:t>reflita:</w:t>
      </w:r>
    </w:p>
    <w:p w:rsidR="00CB5411" w:rsidRDefault="00CB5411" w:rsidP="00CB5411">
      <w:pPr>
        <w:pStyle w:val="Corpodetexto"/>
        <w:rPr>
          <w:sz w:val="20"/>
        </w:rPr>
      </w:pPr>
    </w:p>
    <w:p w:rsidR="00CB5411" w:rsidRDefault="00CB5411" w:rsidP="00CB5411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1"/>
      </w:tblGrid>
      <w:tr w:rsidR="00CB5411" w:rsidTr="00CB5411">
        <w:trPr>
          <w:trHeight w:val="364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3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D5EB984" wp14:editId="15FFE99A">
                  <wp:extent cx="128873" cy="128873"/>
                  <wp:effectExtent l="0" t="0" r="0" b="0"/>
                  <wp:docPr id="2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O que </w:t>
            </w:r>
            <w:proofErr w:type="spellStart"/>
            <w:r>
              <w:rPr>
                <w:sz w:val="20"/>
              </w:rPr>
              <w:t>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ensinar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tópicos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conteúdos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5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5B17AF6" wp14:editId="54C6E3D1">
                  <wp:extent cx="128873" cy="128873"/>
                  <wp:effectExtent l="0" t="0" r="0" b="0"/>
                  <wp:docPr id="2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Por que </w:t>
            </w:r>
            <w:proofErr w:type="spellStart"/>
            <w:r>
              <w:rPr>
                <w:b/>
                <w:sz w:val="20"/>
              </w:rPr>
              <w:t>razão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ensinar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metas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objetivos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D1EA875" wp14:editId="4C31810C">
                  <wp:extent cx="128873" cy="128873"/>
                  <wp:effectExtent l="0" t="0" r="0" b="0"/>
                  <wp:docPr id="2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ensinar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metodologias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processos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7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3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2307C9B" wp14:editId="39291895">
                  <wp:extent cx="128873" cy="128873"/>
                  <wp:effectExtent l="0" t="0" r="0" b="0"/>
                  <wp:docPr id="2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O que </w:t>
            </w:r>
            <w:proofErr w:type="spellStart"/>
            <w:r>
              <w:rPr>
                <w:sz w:val="20"/>
              </w:rPr>
              <w:t>já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sabem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conhecimentos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prévios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4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8A0D089" wp14:editId="4C6D11C1">
                  <wp:extent cx="128873" cy="128873"/>
                  <wp:effectExtent l="0" t="0" r="0" b="0"/>
                  <wp:docPr id="3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O que </w:t>
            </w:r>
            <w:proofErr w:type="spellStart"/>
            <w:r>
              <w:rPr>
                <w:sz w:val="20"/>
              </w:rPr>
              <w:t>irão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atividades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5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F4EE7DE" wp14:editId="6121DF73">
                  <wp:extent cx="128873" cy="128873"/>
                  <wp:effectExtent l="0" t="0" r="0" b="0"/>
                  <wp:docPr id="3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vou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gerir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aula (</w:t>
            </w:r>
            <w:proofErr w:type="spellStart"/>
            <w:r>
              <w:rPr>
                <w:sz w:val="20"/>
              </w:rPr>
              <w:t>incluindo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organização</w:t>
            </w:r>
            <w:proofErr w:type="spellEnd"/>
            <w:r>
              <w:rPr>
                <w:sz w:val="20"/>
              </w:rPr>
              <w:t xml:space="preserve"> dos </w:t>
            </w:r>
            <w:proofErr w:type="spellStart"/>
            <w:r>
              <w:rPr>
                <w:sz w:val="20"/>
              </w:rPr>
              <w:t>espaços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físico</w:t>
            </w:r>
            <w:proofErr w:type="spellEnd"/>
            <w:r>
              <w:rPr>
                <w:sz w:val="20"/>
              </w:rPr>
              <w:t xml:space="preserve"> e social)?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B863AA2" wp14:editId="17843C5C">
                  <wp:extent cx="128873" cy="128873"/>
                  <wp:effectExtent l="0" t="0" r="0" b="0"/>
                  <wp:docPr id="3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Será</w:t>
            </w:r>
            <w:proofErr w:type="spellEnd"/>
            <w:r>
              <w:rPr>
                <w:b/>
                <w:sz w:val="20"/>
              </w:rPr>
              <w:t xml:space="preserve"> que </w:t>
            </w:r>
            <w:r>
              <w:rPr>
                <w:sz w:val="20"/>
              </w:rPr>
              <w:t xml:space="preserve">as </w:t>
            </w:r>
            <w:proofErr w:type="spellStart"/>
            <w:r>
              <w:rPr>
                <w:sz w:val="20"/>
              </w:rPr>
              <w:t>atividades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apropriadas</w:t>
            </w:r>
            <w:proofErr w:type="spellEnd"/>
            <w:r>
              <w:rPr>
                <w:sz w:val="20"/>
              </w:rPr>
              <w:t xml:space="preserve"> a TODOS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70C514A" wp14:editId="3E9762BE">
                  <wp:extent cx="128873" cy="128873"/>
                  <wp:effectExtent l="0" t="0" r="0" b="0"/>
                  <wp:docPr id="3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Será</w:t>
            </w:r>
            <w:proofErr w:type="spellEnd"/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que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os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alunos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terão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oportunidade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trabalhar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ou</w:t>
            </w:r>
            <w:proofErr w:type="spellEnd"/>
            <w:r>
              <w:rPr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em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pequenos</w:t>
            </w:r>
            <w:proofErr w:type="spellEnd"/>
            <w:r>
              <w:rPr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grupos</w:t>
            </w:r>
            <w:proofErr w:type="spellEnd"/>
            <w:r>
              <w:rPr>
                <w:w w:val="95"/>
                <w:sz w:val="20"/>
              </w:rPr>
              <w:t>?</w:t>
            </w:r>
          </w:p>
        </w:tc>
      </w:tr>
      <w:tr w:rsidR="00CB5411" w:rsidTr="00CB5411">
        <w:trPr>
          <w:trHeight w:val="364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0B3EB37" wp14:editId="21536ECE">
                  <wp:extent cx="128873" cy="128873"/>
                  <wp:effectExtent l="0" t="0" r="0" b="0"/>
                  <wp:docPr id="3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vão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aquilo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fizerem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produtos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aprendizagem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5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8CE95CD" wp14:editId="48559F75">
                  <wp:extent cx="128873" cy="128873"/>
                  <wp:effectExtent l="0" t="0" r="0" b="0"/>
                  <wp:docPr id="4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Como </w:t>
            </w:r>
            <w:proofErr w:type="spellStart"/>
            <w:r>
              <w:rPr>
                <w:sz w:val="20"/>
              </w:rPr>
              <w:t>saberei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aprenderam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 xml:space="preserve">feedback 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avaliação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7D31802" wp14:editId="184CC9AA">
                  <wp:extent cx="128873" cy="128873"/>
                  <wp:effectExtent l="0" t="0" r="0" b="0"/>
                  <wp:docPr id="43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O que </w:t>
            </w:r>
            <w:proofErr w:type="spellStart"/>
            <w:r>
              <w:rPr>
                <w:sz w:val="20"/>
              </w:rPr>
              <w:t>faremos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seguir</w:t>
            </w:r>
            <w:proofErr w:type="spellEnd"/>
            <w:r>
              <w:rPr>
                <w:sz w:val="20"/>
              </w:rPr>
              <w:t>? (</w:t>
            </w:r>
            <w:proofErr w:type="spellStart"/>
            <w:r>
              <w:rPr>
                <w:sz w:val="20"/>
              </w:rPr>
              <w:t>reflexão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planificação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futura</w:t>
            </w:r>
            <w:proofErr w:type="spellEnd"/>
            <w:r>
              <w:rPr>
                <w:sz w:val="20"/>
              </w:rPr>
              <w:t>)?</w:t>
            </w:r>
          </w:p>
        </w:tc>
      </w:tr>
      <w:tr w:rsidR="00CB5411" w:rsidTr="00CB5411">
        <w:trPr>
          <w:trHeight w:val="244"/>
        </w:trPr>
        <w:tc>
          <w:tcPr>
            <w:tcW w:w="7800" w:type="dxa"/>
            <w:gridSpan w:val="2"/>
          </w:tcPr>
          <w:p w:rsidR="00CB5411" w:rsidRDefault="00CB5411" w:rsidP="007A48B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5411" w:rsidTr="00CB5411">
        <w:trPr>
          <w:trHeight w:val="367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4E1366E" wp14:editId="5EF1F23A">
                  <wp:extent cx="128873" cy="128873"/>
                  <wp:effectExtent l="0" t="0" r="0" b="0"/>
                  <wp:docPr id="4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turma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precisam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suportes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adicionais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CB5411" w:rsidTr="00CB5411">
        <w:trPr>
          <w:trHeight w:val="364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2E673DD" wp14:editId="5DF7A220">
                  <wp:extent cx="128873" cy="128873"/>
                  <wp:effectExtent l="0" t="0" r="0" b="0"/>
                  <wp:docPr id="4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Que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suporte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necessário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disponibilizar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esses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alunos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CB5411" w:rsidTr="00CB5411">
        <w:trPr>
          <w:trHeight w:val="366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1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013925A" wp14:editId="09E24052">
                  <wp:extent cx="128873" cy="128873"/>
                  <wp:effectExtent l="0" t="0" r="0" b="0"/>
                  <wp:docPr id="4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Será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necessário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ajudá</w:t>
            </w:r>
            <w:proofErr w:type="spellEnd"/>
            <w:r>
              <w:rPr>
                <w:sz w:val="20"/>
              </w:rPr>
              <w:t xml:space="preserve">-los </w:t>
            </w:r>
            <w:proofErr w:type="spellStart"/>
            <w:r>
              <w:rPr>
                <w:sz w:val="20"/>
              </w:rPr>
              <w:t>individualmente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CB5411" w:rsidTr="00CB5411">
        <w:trPr>
          <w:trHeight w:val="734"/>
        </w:trPr>
        <w:tc>
          <w:tcPr>
            <w:tcW w:w="569" w:type="dxa"/>
          </w:tcPr>
          <w:p w:rsidR="00CB5411" w:rsidRDefault="00CB5411" w:rsidP="007A48B5">
            <w:pPr>
              <w:pStyle w:val="TableParagraph"/>
              <w:spacing w:before="2"/>
              <w:rPr>
                <w:sz w:val="3"/>
              </w:rPr>
            </w:pPr>
          </w:p>
          <w:p w:rsidR="00CB5411" w:rsidRDefault="00CB5411" w:rsidP="007A48B5">
            <w:pPr>
              <w:pStyle w:val="TableParagraph"/>
              <w:spacing w:line="202" w:lineRule="exact"/>
              <w:ind w:left="17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7CA310D" wp14:editId="32C8AE1D">
                  <wp:extent cx="128873" cy="128873"/>
                  <wp:effectExtent l="0" t="0" r="0" b="0"/>
                  <wp:docPr id="5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73" cy="12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1" w:type="dxa"/>
          </w:tcPr>
          <w:p w:rsidR="00CB5411" w:rsidRDefault="00CB5411" w:rsidP="007A48B5">
            <w:pPr>
              <w:pStyle w:val="TableParagraph"/>
              <w:spacing w:before="2"/>
              <w:ind w:left="10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Será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necessário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assegurar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encontram</w:t>
            </w:r>
            <w:proofErr w:type="spellEnd"/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sentados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apropriado</w:t>
            </w:r>
            <w:proofErr w:type="spellEnd"/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sala</w:t>
            </w:r>
            <w:proofErr w:type="spellEnd"/>
          </w:p>
          <w:p w:rsidR="00CB5411" w:rsidRDefault="00CB5411" w:rsidP="007A48B5">
            <w:pPr>
              <w:pStyle w:val="TableParagraph"/>
              <w:spacing w:before="137"/>
              <w:ind w:left="105"/>
              <w:rPr>
                <w:sz w:val="20"/>
              </w:rPr>
            </w:pPr>
            <w:r>
              <w:rPr>
                <w:sz w:val="20"/>
              </w:rPr>
              <w:t>de aula?</w:t>
            </w:r>
          </w:p>
        </w:tc>
      </w:tr>
    </w:tbl>
    <w:p w:rsidR="00CB5411" w:rsidRDefault="00CB5411" w:rsidP="00CB5411">
      <w:pPr>
        <w:spacing w:before="121" w:line="254" w:lineRule="auto"/>
        <w:ind w:left="567" w:right="-427"/>
        <w:rPr>
          <w:sz w:val="18"/>
        </w:rPr>
      </w:pPr>
      <w:r>
        <w:rPr>
          <w:w w:val="90"/>
          <w:sz w:val="18"/>
        </w:rPr>
        <w:t xml:space="preserve">Lista de verificação construída com base em: UNESCO (2015). </w:t>
      </w:r>
      <w:proofErr w:type="spellStart"/>
      <w:r>
        <w:rPr>
          <w:w w:val="90"/>
          <w:sz w:val="18"/>
        </w:rPr>
        <w:t>Embracing</w:t>
      </w:r>
      <w:proofErr w:type="spellEnd"/>
      <w:r>
        <w:rPr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Diversity</w:t>
      </w:r>
      <w:proofErr w:type="spellEnd"/>
      <w:r>
        <w:rPr>
          <w:w w:val="90"/>
          <w:sz w:val="18"/>
        </w:rPr>
        <w:t xml:space="preserve">: </w:t>
      </w:r>
      <w:proofErr w:type="spellStart"/>
      <w:r>
        <w:rPr>
          <w:w w:val="90"/>
          <w:sz w:val="18"/>
        </w:rPr>
        <w:t>Toolkit</w:t>
      </w:r>
      <w:proofErr w:type="spellEnd"/>
      <w:r>
        <w:rPr>
          <w:w w:val="90"/>
          <w:sz w:val="18"/>
        </w:rPr>
        <w:t xml:space="preserve"> for </w:t>
      </w:r>
      <w:proofErr w:type="spellStart"/>
      <w:r>
        <w:rPr>
          <w:w w:val="90"/>
          <w:sz w:val="18"/>
        </w:rPr>
        <w:t>Creating</w:t>
      </w:r>
      <w:proofErr w:type="spellEnd"/>
      <w:r>
        <w:rPr>
          <w:w w:val="90"/>
          <w:sz w:val="18"/>
        </w:rPr>
        <w:t xml:space="preserve"> Inclusive, </w:t>
      </w:r>
      <w:proofErr w:type="spellStart"/>
      <w:r>
        <w:rPr>
          <w:sz w:val="18"/>
        </w:rPr>
        <w:t>Learning-Friendly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Environments</w:t>
      </w:r>
      <w:proofErr w:type="spellEnd"/>
      <w:r>
        <w:rPr>
          <w:sz w:val="18"/>
        </w:rPr>
        <w:t xml:space="preserve"> </w:t>
      </w:r>
      <w:hyperlink r:id="rId5">
        <w:r>
          <w:rPr>
            <w:sz w:val="18"/>
          </w:rPr>
          <w:t>(</w:t>
        </w:r>
        <w:r>
          <w:rPr>
            <w:color w:val="0000FF"/>
            <w:sz w:val="18"/>
            <w:u w:val="single" w:color="0000FF"/>
          </w:rPr>
          <w:t>http://unesdoc.unesco.org/images/0013/001375/137522e.pdf</w:t>
        </w:r>
        <w:r>
          <w:rPr>
            <w:sz w:val="18"/>
          </w:rPr>
          <w:t>)</w:t>
        </w:r>
      </w:hyperlink>
      <w:r>
        <w:rPr>
          <w:sz w:val="18"/>
        </w:rPr>
        <w:t>.</w:t>
      </w:r>
    </w:p>
    <w:p w:rsidR="00CB5411" w:rsidRDefault="00CB5411"/>
    <w:sectPr w:rsidR="00CB5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1"/>
    <w:rsid w:val="004065EE"/>
    <w:rsid w:val="0058421A"/>
    <w:rsid w:val="00907F28"/>
    <w:rsid w:val="00BC2A2D"/>
    <w:rsid w:val="00C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6A32-9732-45BF-B1C2-BDD0D1A5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B54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4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CB5411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B5411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CB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esdoc.unesco.org/images/0013/001375/137522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moedas</dc:creator>
  <cp:keywords/>
  <dc:description/>
  <cp:lastModifiedBy>Gabriela Magalhaes Silva</cp:lastModifiedBy>
  <cp:revision>2</cp:revision>
  <dcterms:created xsi:type="dcterms:W3CDTF">2019-01-17T13:49:00Z</dcterms:created>
  <dcterms:modified xsi:type="dcterms:W3CDTF">2019-01-17T13:49:00Z</dcterms:modified>
</cp:coreProperties>
</file>